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0D11" w14:textId="281029D0" w:rsidR="006228A5" w:rsidRPr="00A867BF" w:rsidRDefault="006228A5" w:rsidP="008D3DCE">
      <w:pPr>
        <w:spacing w:after="0" w:line="276" w:lineRule="auto"/>
        <w:jc w:val="right"/>
        <w:rPr>
          <w:rFonts w:ascii="Palatino Linotype" w:hAnsi="Palatino Linotype"/>
          <w:sz w:val="20"/>
          <w:szCs w:val="20"/>
        </w:rPr>
      </w:pPr>
      <w:r w:rsidRPr="00A867BF">
        <w:rPr>
          <w:rFonts w:ascii="Palatino Linotype" w:hAnsi="Palatino Linotype"/>
          <w:sz w:val="20"/>
          <w:szCs w:val="20"/>
        </w:rPr>
        <w:t>Załącznik nr 1.1. do SWZ</w:t>
      </w:r>
    </w:p>
    <w:p w14:paraId="32D676B6" w14:textId="77777777" w:rsidR="00A867BF" w:rsidRDefault="00A867BF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</w:p>
    <w:p w14:paraId="367DB613" w14:textId="77777777" w:rsidR="00A867BF" w:rsidRDefault="00A867BF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</w:p>
    <w:p w14:paraId="1DC5C041" w14:textId="6894FB68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 xml:space="preserve">Zamawiający: </w:t>
      </w:r>
    </w:p>
    <w:p w14:paraId="2449F27E" w14:textId="77777777" w:rsid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 xml:space="preserve">Grupa Regionalna GOPR </w:t>
      </w:r>
    </w:p>
    <w:p w14:paraId="4287D248" w14:textId="0FBEC2F5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>Grupa Karkonoska</w:t>
      </w:r>
    </w:p>
    <w:p w14:paraId="20C0B77D" w14:textId="77777777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 xml:space="preserve">ul. Sudecka 79, </w:t>
      </w:r>
    </w:p>
    <w:p w14:paraId="6F9AF02A" w14:textId="47AF0788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>58-500 Jelenia Góra</w:t>
      </w:r>
    </w:p>
    <w:p w14:paraId="2E6D01A5" w14:textId="4611A402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  <w:r w:rsidRPr="00A867BF">
        <w:rPr>
          <w:rFonts w:ascii="Palatino Linotype" w:eastAsia="MS PMincho" w:hAnsi="Palatino Linotype" w:cstheme="minorHAnsi"/>
          <w:b/>
          <w:bCs/>
          <w:sz w:val="20"/>
          <w:szCs w:val="20"/>
        </w:rPr>
        <w:t>NIP: 736-10-39-808</w:t>
      </w:r>
    </w:p>
    <w:p w14:paraId="3FF130DF" w14:textId="77777777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</w:p>
    <w:p w14:paraId="6E97F8B8" w14:textId="77777777" w:rsidR="00AD321D" w:rsidRPr="00A867BF" w:rsidRDefault="00AD321D" w:rsidP="00A867BF">
      <w:pPr>
        <w:suppressAutoHyphens/>
        <w:spacing w:after="0" w:line="276" w:lineRule="auto"/>
        <w:ind w:left="5041"/>
        <w:jc w:val="both"/>
        <w:rPr>
          <w:rFonts w:ascii="Palatino Linotype" w:eastAsia="MS PMincho" w:hAnsi="Palatino Linotype" w:cstheme="minorHAnsi"/>
          <w:b/>
          <w:bCs/>
          <w:sz w:val="20"/>
          <w:szCs w:val="20"/>
        </w:rPr>
      </w:pPr>
    </w:p>
    <w:p w14:paraId="098CD0A3" w14:textId="1D9B1437" w:rsidR="00AD321D" w:rsidRPr="00A867BF" w:rsidRDefault="00AD321D" w:rsidP="00A867BF">
      <w:pPr>
        <w:spacing w:after="0" w:line="276" w:lineRule="auto"/>
        <w:jc w:val="center"/>
        <w:rPr>
          <w:rFonts w:ascii="Palatino Linotype" w:hAnsi="Palatino Linotype"/>
          <w:b/>
          <w:bCs/>
          <w:sz w:val="20"/>
          <w:szCs w:val="20"/>
        </w:rPr>
      </w:pPr>
      <w:r w:rsidRPr="00A867BF">
        <w:rPr>
          <w:rFonts w:ascii="Palatino Linotype" w:hAnsi="Palatino Linotype"/>
          <w:b/>
          <w:bCs/>
          <w:sz w:val="20"/>
          <w:szCs w:val="20"/>
        </w:rPr>
        <w:t>FORMULARZ WYCENY</w:t>
      </w:r>
    </w:p>
    <w:p w14:paraId="38EA19F9" w14:textId="77777777" w:rsidR="00A867BF" w:rsidRDefault="00A867BF" w:rsidP="00A867BF">
      <w:pPr>
        <w:spacing w:after="0" w:line="276" w:lineRule="auto"/>
        <w:jc w:val="both"/>
        <w:rPr>
          <w:rFonts w:ascii="Palatino Linotype" w:eastAsia="MS PMincho" w:hAnsi="Palatino Linotype" w:cstheme="minorHAnsi"/>
          <w:bCs/>
          <w:sz w:val="20"/>
          <w:szCs w:val="20"/>
        </w:rPr>
      </w:pPr>
    </w:p>
    <w:p w14:paraId="0484036B" w14:textId="28E0535D" w:rsidR="00AD321D" w:rsidRPr="00A867BF" w:rsidRDefault="00AD321D" w:rsidP="00A867BF">
      <w:pPr>
        <w:spacing w:after="0" w:line="276" w:lineRule="auto"/>
        <w:jc w:val="both"/>
        <w:rPr>
          <w:rFonts w:ascii="Palatino Linotype" w:hAnsi="Palatino Linotype"/>
          <w:b/>
          <w:sz w:val="20"/>
          <w:szCs w:val="20"/>
          <w:lang w:val="x-none"/>
        </w:rPr>
      </w:pPr>
      <w:r w:rsidRPr="00A867BF">
        <w:rPr>
          <w:rFonts w:ascii="Palatino Linotype" w:eastAsia="MS PMincho" w:hAnsi="Palatino Linotype" w:cstheme="minorHAnsi"/>
          <w:bCs/>
          <w:sz w:val="20"/>
          <w:szCs w:val="20"/>
        </w:rPr>
        <w:t>Nawiązując do ogłoszenia o zamówieniu w postępowaniu o udzielenie zamówienia prowadzonym w trybie podstawowym zgodnie z art. 275 pkt 2 Ustawy z dnia 11 września 2019 r. Prawo zamówień publicznych (Dz.U</w:t>
      </w:r>
      <w:r w:rsidRPr="00A311AB">
        <w:rPr>
          <w:rFonts w:ascii="Palatino Linotype" w:eastAsia="MS PMincho" w:hAnsi="Palatino Linotype" w:cstheme="minorHAnsi"/>
          <w:bCs/>
          <w:sz w:val="20"/>
          <w:szCs w:val="20"/>
        </w:rPr>
        <w:t xml:space="preserve">. z 2024, poz. 1320 ze </w:t>
      </w:r>
      <w:proofErr w:type="spellStart"/>
      <w:r w:rsidRPr="00A311AB">
        <w:rPr>
          <w:rFonts w:ascii="Palatino Linotype" w:eastAsia="MS PMincho" w:hAnsi="Palatino Linotype" w:cstheme="minorHAnsi"/>
          <w:bCs/>
          <w:sz w:val="20"/>
          <w:szCs w:val="20"/>
        </w:rPr>
        <w:t>zm</w:t>
      </w:r>
      <w:proofErr w:type="spellEnd"/>
      <w:r w:rsidRPr="00A311AB">
        <w:rPr>
          <w:rFonts w:ascii="Palatino Linotype" w:eastAsia="MS PMincho" w:hAnsi="Palatino Linotype" w:cstheme="minorHAnsi"/>
          <w:bCs/>
          <w:sz w:val="20"/>
          <w:szCs w:val="20"/>
        </w:rPr>
        <w:t xml:space="preserve">) pn.: </w:t>
      </w:r>
      <w:r w:rsidRPr="00A311AB">
        <w:rPr>
          <w:rFonts w:ascii="Palatino Linotype" w:hAnsi="Palatino Linotype"/>
          <w:sz w:val="20"/>
          <w:szCs w:val="20"/>
        </w:rPr>
        <w:t>„</w:t>
      </w:r>
      <w:r w:rsidR="008D3DCE" w:rsidRPr="0054692F">
        <w:rPr>
          <w:rFonts w:ascii="Palatino" w:hAnsi="Palatino"/>
          <w:b/>
          <w:bCs/>
          <w:sz w:val="20"/>
          <w:szCs w:val="20"/>
        </w:rPr>
        <w:t xml:space="preserve">Dostawa przyczep oraz platform na potrzeby GOPR w ramach dla potrzeb ochrony ludności i obrony cywilnej w ramach programu ochrony ludności i obrony cywilnej na lata 2025-2026 z podziałem na </w:t>
      </w:r>
      <w:proofErr w:type="gramStart"/>
      <w:r w:rsidR="008D3DCE" w:rsidRPr="0054692F">
        <w:rPr>
          <w:rFonts w:ascii="Palatino" w:hAnsi="Palatino"/>
          <w:b/>
          <w:bCs/>
          <w:sz w:val="20"/>
          <w:szCs w:val="20"/>
        </w:rPr>
        <w:t>części</w:t>
      </w:r>
      <w:r w:rsidR="008D3DCE">
        <w:rPr>
          <w:rFonts w:ascii="Palatino" w:hAnsi="Palatino"/>
          <w:b/>
          <w:bCs/>
          <w:sz w:val="20"/>
          <w:szCs w:val="20"/>
        </w:rPr>
        <w:t xml:space="preserve"> </w:t>
      </w:r>
      <w:r w:rsidR="008D3DCE" w:rsidRPr="00B74355">
        <w:rPr>
          <w:rFonts w:ascii="Palatino" w:hAnsi="Palatino"/>
          <w:sz w:val="20"/>
          <w:szCs w:val="20"/>
        </w:rPr>
        <w:t>”</w:t>
      </w:r>
      <w:proofErr w:type="gramEnd"/>
      <w:r w:rsidR="008D3DCE" w:rsidRPr="00B74355">
        <w:rPr>
          <w:rFonts w:ascii="Palatino" w:hAnsi="Palatino"/>
          <w:sz w:val="20"/>
          <w:szCs w:val="20"/>
        </w:rPr>
        <w:t xml:space="preserve"> </w:t>
      </w:r>
      <w:r w:rsidR="008D3DCE" w:rsidRPr="00B74355">
        <w:rPr>
          <w:rFonts w:ascii="Palatino" w:hAnsi="Palatino"/>
          <w:b/>
          <w:bCs/>
          <w:sz w:val="20"/>
          <w:szCs w:val="20"/>
        </w:rPr>
        <w:t xml:space="preserve">Znak postępowania: </w:t>
      </w:r>
      <w:r w:rsidR="008D3DCE">
        <w:rPr>
          <w:rFonts w:ascii="Palatino" w:hAnsi="Palatino"/>
          <w:b/>
          <w:bCs/>
          <w:sz w:val="20"/>
          <w:szCs w:val="20"/>
        </w:rPr>
        <w:t>ZP/TP/09/2025</w:t>
      </w:r>
      <w:r w:rsidRPr="00A867BF">
        <w:rPr>
          <w:rFonts w:ascii="Palatino Linotype" w:hAnsi="Palatino Linotype"/>
          <w:b/>
          <w:sz w:val="20"/>
          <w:szCs w:val="20"/>
          <w:lang w:val="x-none"/>
        </w:rPr>
        <w:t>”.</w:t>
      </w:r>
    </w:p>
    <w:p w14:paraId="4DBC1A00" w14:textId="77777777" w:rsidR="00A867BF" w:rsidRDefault="00A867BF" w:rsidP="00A867BF">
      <w:pPr>
        <w:spacing w:after="0" w:line="276" w:lineRule="auto"/>
        <w:ind w:right="50"/>
        <w:jc w:val="both"/>
        <w:rPr>
          <w:rFonts w:ascii="Palatino Linotype" w:hAnsi="Palatino Linotype" w:cstheme="minorHAnsi"/>
          <w:sz w:val="20"/>
          <w:szCs w:val="20"/>
        </w:rPr>
      </w:pPr>
    </w:p>
    <w:p w14:paraId="7F0B1103" w14:textId="43E89C2C" w:rsidR="00AD321D" w:rsidRPr="00A867BF" w:rsidRDefault="00AD321D" w:rsidP="00A867BF">
      <w:pPr>
        <w:spacing w:after="0" w:line="276" w:lineRule="auto"/>
        <w:ind w:right="50"/>
        <w:jc w:val="both"/>
        <w:rPr>
          <w:rFonts w:ascii="Palatino Linotype" w:hAnsi="Palatino Linotype" w:cstheme="minorHAnsi"/>
          <w:b/>
          <w:sz w:val="20"/>
          <w:szCs w:val="20"/>
        </w:rPr>
      </w:pPr>
      <w:r w:rsidRPr="00A867BF">
        <w:rPr>
          <w:rFonts w:ascii="Palatino Linotype" w:hAnsi="Palatino Linotype" w:cstheme="minorHAnsi"/>
          <w:sz w:val="20"/>
          <w:szCs w:val="20"/>
        </w:rPr>
        <w:t>My, niżej podpisani:</w:t>
      </w:r>
    </w:p>
    <w:p w14:paraId="6698AC94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</w:rPr>
        <w:t>……………………………………………………………………………………………………………</w:t>
      </w:r>
    </w:p>
    <w:p w14:paraId="0A2199C9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</w:rPr>
        <w:t>……………………………………………………………………………………………………………</w:t>
      </w:r>
    </w:p>
    <w:p w14:paraId="51357075" w14:textId="77777777" w:rsidR="00A867BF" w:rsidRDefault="00A867BF" w:rsidP="00A867BF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14:paraId="46157CB3" w14:textId="1B5CC670" w:rsidR="00AD321D" w:rsidRPr="00A867BF" w:rsidRDefault="00AD321D" w:rsidP="00A867BF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A867BF">
        <w:rPr>
          <w:rFonts w:ascii="Palatino Linotype" w:hAnsi="Palatino Linotype" w:cstheme="minorHAnsi"/>
          <w:sz w:val="20"/>
          <w:szCs w:val="20"/>
        </w:rPr>
        <w:t>działając w imieniu i na rzecz</w:t>
      </w:r>
    </w:p>
    <w:p w14:paraId="27F2A61F" w14:textId="77777777" w:rsidR="00A867BF" w:rsidRDefault="00A867BF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eastAsia="ar-SA"/>
        </w:rPr>
      </w:pPr>
    </w:p>
    <w:p w14:paraId="415DC036" w14:textId="443E5FEB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eastAsia="ar-SA"/>
        </w:rPr>
      </w:pPr>
      <w:proofErr w:type="gramStart"/>
      <w:r w:rsidRPr="00A867BF">
        <w:rPr>
          <w:rFonts w:ascii="Palatino Linotype" w:hAnsi="Palatino Linotype" w:cstheme="minorHAnsi"/>
          <w:bCs/>
          <w:iCs/>
          <w:sz w:val="20"/>
          <w:szCs w:val="20"/>
          <w:lang w:eastAsia="ar-SA"/>
        </w:rPr>
        <w:t>WYKONAWCA  .......................................................................................................................</w:t>
      </w:r>
      <w:proofErr w:type="gramEnd"/>
    </w:p>
    <w:p w14:paraId="44A3A1A5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eastAsia="ar-SA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  <w:lang w:eastAsia="ar-SA"/>
        </w:rPr>
        <w:t>adres   ul. .................................................................................................................................</w:t>
      </w:r>
    </w:p>
    <w:p w14:paraId="547D2276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eastAsia="ar-SA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  <w:lang w:eastAsia="ar-SA"/>
        </w:rPr>
        <w:t>kod ……………………….. miasto ……………………….. kraj ……………………………………</w:t>
      </w:r>
    </w:p>
    <w:p w14:paraId="5F9FFBCE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eastAsia="ar-SA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  <w:lang w:eastAsia="ar-SA"/>
        </w:rPr>
        <w:t>nr telefonu..................................... nr faksu..............................................................................</w:t>
      </w:r>
    </w:p>
    <w:p w14:paraId="178C001B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val="en-US" w:eastAsia="ar-SA"/>
        </w:rPr>
      </w:pPr>
      <w:proofErr w:type="spellStart"/>
      <w:r w:rsidRPr="00A867BF">
        <w:rPr>
          <w:rFonts w:ascii="Palatino Linotype" w:hAnsi="Palatino Linotype" w:cstheme="minorHAnsi"/>
          <w:bCs/>
          <w:iCs/>
          <w:sz w:val="20"/>
          <w:szCs w:val="20"/>
          <w:lang w:val="en-US" w:eastAsia="ar-SA"/>
        </w:rPr>
        <w:t>adres</w:t>
      </w:r>
      <w:proofErr w:type="spellEnd"/>
      <w:r w:rsidRPr="00A867BF">
        <w:rPr>
          <w:rFonts w:ascii="Palatino Linotype" w:hAnsi="Palatino Linotype" w:cstheme="minorHAnsi"/>
          <w:bCs/>
          <w:iCs/>
          <w:sz w:val="20"/>
          <w:szCs w:val="20"/>
          <w:lang w:val="en-US" w:eastAsia="ar-SA"/>
        </w:rPr>
        <w:t xml:space="preserve"> e-mail …………………………………………………………………………………….........</w:t>
      </w:r>
    </w:p>
    <w:p w14:paraId="70ECBF5B" w14:textId="77777777" w:rsidR="00AD321D" w:rsidRPr="00A867BF" w:rsidRDefault="00AD321D" w:rsidP="00A867BF">
      <w:pPr>
        <w:widowControl w:val="0"/>
        <w:suppressAutoHyphens/>
        <w:spacing w:after="0" w:line="276" w:lineRule="auto"/>
        <w:jc w:val="both"/>
        <w:rPr>
          <w:rFonts w:ascii="Palatino Linotype" w:hAnsi="Palatino Linotype" w:cstheme="minorHAnsi"/>
          <w:bCs/>
          <w:iCs/>
          <w:sz w:val="20"/>
          <w:szCs w:val="20"/>
          <w:lang w:val="en-US" w:eastAsia="ar-SA"/>
        </w:rPr>
      </w:pPr>
      <w:r w:rsidRPr="00A867BF">
        <w:rPr>
          <w:rFonts w:ascii="Palatino Linotype" w:hAnsi="Palatino Linotype" w:cstheme="minorHAnsi"/>
          <w:bCs/>
          <w:iCs/>
          <w:sz w:val="20"/>
          <w:szCs w:val="20"/>
          <w:lang w:val="en-US" w:eastAsia="ar-SA"/>
        </w:rPr>
        <w:t xml:space="preserve">NIP.............................................., REGON .............................................................................. </w:t>
      </w:r>
    </w:p>
    <w:p w14:paraId="45760510" w14:textId="77777777" w:rsidR="00AD321D" w:rsidRDefault="00AD321D" w:rsidP="00A867BF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jc w:val="center"/>
        <w:rPr>
          <w:rFonts w:ascii="Palatino Linotype" w:hAnsi="Palatino Linotype" w:cstheme="minorHAnsi"/>
          <w:i/>
          <w:iCs/>
          <w:sz w:val="20"/>
          <w:szCs w:val="20"/>
        </w:rPr>
      </w:pPr>
      <w:r w:rsidRPr="00A867BF">
        <w:rPr>
          <w:rFonts w:ascii="Palatino Linotype" w:hAnsi="Palatino Linotype" w:cstheme="minorHAnsi"/>
          <w:i/>
          <w:iCs/>
          <w:sz w:val="20"/>
          <w:szCs w:val="20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41921D72" w14:textId="77777777" w:rsidR="008D3DCE" w:rsidRDefault="008D3DCE" w:rsidP="00A867BF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jc w:val="center"/>
        <w:rPr>
          <w:rFonts w:ascii="Palatino Linotype" w:hAnsi="Palatino Linotype" w:cstheme="minorHAnsi"/>
          <w:i/>
          <w:iCs/>
          <w:sz w:val="20"/>
          <w:szCs w:val="20"/>
        </w:rPr>
      </w:pPr>
    </w:p>
    <w:p w14:paraId="64FF625E" w14:textId="4BBF60E5" w:rsidR="008D3DCE" w:rsidRPr="00A867BF" w:rsidRDefault="008D3DCE" w:rsidP="008D3DCE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rPr>
          <w:rFonts w:ascii="Palatino Linotype" w:hAnsi="Palatino Linotype" w:cstheme="minorHAnsi"/>
          <w:i/>
          <w:iCs/>
          <w:sz w:val="20"/>
          <w:szCs w:val="20"/>
        </w:rPr>
      </w:pPr>
      <w:r>
        <w:rPr>
          <w:rFonts w:ascii="Palatino Linotype" w:hAnsi="Palatino Linotype" w:cstheme="minorHAnsi"/>
          <w:i/>
          <w:iCs/>
          <w:sz w:val="20"/>
          <w:szCs w:val="20"/>
        </w:rPr>
        <w:t>DLA CZĘŚCI NR 1:</w:t>
      </w:r>
      <w:r w:rsidRPr="008D3DCE">
        <w:t xml:space="preserve"> </w:t>
      </w:r>
      <w:r w:rsidRPr="008D3DCE">
        <w:rPr>
          <w:rFonts w:ascii="Palatino Linotype" w:hAnsi="Palatino Linotype" w:cstheme="minorHAnsi"/>
          <w:i/>
          <w:iCs/>
          <w:sz w:val="20"/>
          <w:szCs w:val="20"/>
        </w:rPr>
        <w:t>Lekka przyczepa quad (7 szt.)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652"/>
        <w:gridCol w:w="2018"/>
        <w:gridCol w:w="994"/>
        <w:gridCol w:w="819"/>
        <w:gridCol w:w="2015"/>
      </w:tblGrid>
      <w:tr w:rsidR="003D2358" w:rsidRPr="003D2358" w14:paraId="33C42723" w14:textId="77777777" w:rsidTr="00792E50">
        <w:tc>
          <w:tcPr>
            <w:tcW w:w="575" w:type="dxa"/>
            <w:shd w:val="clear" w:color="auto" w:fill="auto"/>
          </w:tcPr>
          <w:p w14:paraId="4C5FAB84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L.p.</w:t>
            </w:r>
          </w:p>
        </w:tc>
        <w:tc>
          <w:tcPr>
            <w:tcW w:w="2865" w:type="dxa"/>
            <w:shd w:val="clear" w:color="auto" w:fill="auto"/>
          </w:tcPr>
          <w:p w14:paraId="0D43C478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Asortyment</w:t>
            </w:r>
          </w:p>
        </w:tc>
        <w:tc>
          <w:tcPr>
            <w:tcW w:w="2097" w:type="dxa"/>
            <w:shd w:val="clear" w:color="auto" w:fill="auto"/>
          </w:tcPr>
          <w:p w14:paraId="7BD4D714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jednostkowa netto</w:t>
            </w:r>
          </w:p>
        </w:tc>
        <w:tc>
          <w:tcPr>
            <w:tcW w:w="1047" w:type="dxa"/>
          </w:tcPr>
          <w:p w14:paraId="2F4C0FE8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Stawka podatku VAT (%) </w:t>
            </w:r>
          </w:p>
        </w:tc>
        <w:tc>
          <w:tcPr>
            <w:tcW w:w="1184" w:type="dxa"/>
            <w:shd w:val="clear" w:color="auto" w:fill="auto"/>
          </w:tcPr>
          <w:p w14:paraId="140AF1A7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Ilość</w:t>
            </w:r>
          </w:p>
        </w:tc>
        <w:tc>
          <w:tcPr>
            <w:tcW w:w="2087" w:type="dxa"/>
            <w:shd w:val="clear" w:color="auto" w:fill="auto"/>
          </w:tcPr>
          <w:p w14:paraId="02E55A41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Cena </w:t>
            </w:r>
            <w:proofErr w:type="gramStart"/>
            <w:r w:rsidRPr="003D2358">
              <w:rPr>
                <w:rFonts w:ascii="Palatino" w:hAnsi="Palatino"/>
                <w:sz w:val="20"/>
                <w:szCs w:val="20"/>
              </w:rPr>
              <w:t>oferty  brutto</w:t>
            </w:r>
            <w:proofErr w:type="gramEnd"/>
            <w:r w:rsidRPr="003D2358">
              <w:rPr>
                <w:rFonts w:ascii="Palatino" w:hAnsi="Palatino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(kol.3xkol.5</w:t>
            </w:r>
            <w:r w:rsidRPr="003D2358">
              <w:rPr>
                <w:rFonts w:ascii="Palatino" w:hAnsi="Palatino"/>
                <w:sz w:val="18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powiększona o wartość podatku VAT)</w:t>
            </w:r>
          </w:p>
        </w:tc>
      </w:tr>
      <w:tr w:rsidR="003D2358" w:rsidRPr="003D2358" w14:paraId="024BDD6C" w14:textId="77777777" w:rsidTr="00792E50">
        <w:tc>
          <w:tcPr>
            <w:tcW w:w="575" w:type="dxa"/>
            <w:shd w:val="clear" w:color="auto" w:fill="auto"/>
          </w:tcPr>
          <w:p w14:paraId="071E340D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auto"/>
          </w:tcPr>
          <w:p w14:paraId="2CBF8208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49EC464C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3</w:t>
            </w:r>
          </w:p>
        </w:tc>
        <w:tc>
          <w:tcPr>
            <w:tcW w:w="1047" w:type="dxa"/>
          </w:tcPr>
          <w:p w14:paraId="08519FD7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4</w:t>
            </w:r>
          </w:p>
        </w:tc>
        <w:tc>
          <w:tcPr>
            <w:tcW w:w="1184" w:type="dxa"/>
            <w:shd w:val="clear" w:color="auto" w:fill="auto"/>
          </w:tcPr>
          <w:p w14:paraId="3E6DA07F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14:paraId="0EB2F41E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6</w:t>
            </w:r>
          </w:p>
        </w:tc>
      </w:tr>
      <w:tr w:rsidR="003D2358" w:rsidRPr="003D2358" w14:paraId="6B7C87F2" w14:textId="77777777" w:rsidTr="00792E50">
        <w:trPr>
          <w:trHeight w:val="3240"/>
        </w:trPr>
        <w:tc>
          <w:tcPr>
            <w:tcW w:w="575" w:type="dxa"/>
            <w:shd w:val="clear" w:color="auto" w:fill="auto"/>
          </w:tcPr>
          <w:p w14:paraId="337A2664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lastRenderedPageBreak/>
              <w:t>1.</w:t>
            </w:r>
          </w:p>
        </w:tc>
        <w:tc>
          <w:tcPr>
            <w:tcW w:w="2865" w:type="dxa"/>
            <w:shd w:val="clear" w:color="auto" w:fill="auto"/>
          </w:tcPr>
          <w:p w14:paraId="701F9FF9" w14:textId="0FF78C8E" w:rsidR="003D2358" w:rsidRPr="003D2358" w:rsidRDefault="003D2358" w:rsidP="00792E50">
            <w:pPr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  <w:br/>
            </w:r>
          </w:p>
          <w:p w14:paraId="0848F58B" w14:textId="07AEDAAF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1.Marka:…………....................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</w:t>
            </w:r>
            <w:r>
              <w:rPr>
                <w:rFonts w:ascii="Palatino" w:hAnsi="Palatino"/>
                <w:sz w:val="20"/>
                <w:vertAlign w:val="superscript"/>
              </w:rPr>
              <w:t>)</w:t>
            </w:r>
          </w:p>
          <w:p w14:paraId="72008021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18405964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 xml:space="preserve">2.Typ/wariant/wersja: </w:t>
            </w:r>
          </w:p>
          <w:p w14:paraId="77B21E47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0740788A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……………….........…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4F5D0B97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3F92884E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3. oznaczenie handlowe:</w:t>
            </w:r>
          </w:p>
          <w:p w14:paraId="7383FA1D" w14:textId="77777777" w:rsidR="003D2358" w:rsidRPr="003D2358" w:rsidRDefault="003D2358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291F2C50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.......................................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2BF3C39E" w14:textId="77777777" w:rsidR="003D2358" w:rsidRPr="003D2358" w:rsidRDefault="003D2358" w:rsidP="00792E50">
            <w:pPr>
              <w:spacing w:line="20" w:lineRule="atLeast"/>
              <w:jc w:val="center"/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  <w:t xml:space="preserve">zgodnie ze świadectwem zgodności WE dla pojazdu bazowego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1A453F9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  <w:tc>
          <w:tcPr>
            <w:tcW w:w="1047" w:type="dxa"/>
            <w:vAlign w:val="center"/>
          </w:tcPr>
          <w:p w14:paraId="58364D8C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……%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1)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649E8C0" w14:textId="3016FA53" w:rsidR="003D2358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7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4C72CF03" w14:textId="77777777" w:rsidR="003D2358" w:rsidRPr="003D2358" w:rsidRDefault="003D2358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</w:tr>
      <w:tr w:rsidR="003D2358" w:rsidRPr="003D2358" w14:paraId="5507F71E" w14:textId="77777777" w:rsidTr="00792E50">
        <w:tc>
          <w:tcPr>
            <w:tcW w:w="9855" w:type="dxa"/>
            <w:gridSpan w:val="6"/>
          </w:tcPr>
          <w:p w14:paraId="7E5AEE3D" w14:textId="77777777" w:rsidR="003D2358" w:rsidRDefault="003D2358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</w:p>
          <w:p w14:paraId="21E12078" w14:textId="77777777" w:rsidR="003D2358" w:rsidRDefault="003D2358" w:rsidP="00792E50">
            <w:pPr>
              <w:tabs>
                <w:tab w:val="left" w:pos="0"/>
              </w:tabs>
              <w:spacing w:after="60"/>
              <w:jc w:val="both"/>
            </w:pPr>
          </w:p>
          <w:p w14:paraId="2378314C" w14:textId="0172883C" w:rsidR="003D2358" w:rsidRPr="003D2358" w:rsidRDefault="003D2358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oferty</w:t>
            </w:r>
            <w:r w:rsidRPr="003D2358">
              <w:rPr>
                <w:rFonts w:ascii="Palatino" w:hAnsi="Palatino"/>
                <w:color w:val="FF0000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20"/>
                <w:szCs w:val="20"/>
              </w:rPr>
              <w:t>brutto słownie …………………………………………………………..</w:t>
            </w:r>
          </w:p>
        </w:tc>
      </w:tr>
    </w:tbl>
    <w:p w14:paraId="529076D1" w14:textId="77777777" w:rsidR="00AD321D" w:rsidRPr="00A867BF" w:rsidRDefault="00AD321D" w:rsidP="00A867BF">
      <w:pPr>
        <w:spacing w:after="0" w:line="276" w:lineRule="auto"/>
        <w:rPr>
          <w:rFonts w:ascii="Palatino Linotype" w:hAnsi="Palatino Linotype"/>
          <w:sz w:val="20"/>
          <w:szCs w:val="20"/>
        </w:rPr>
      </w:pPr>
    </w:p>
    <w:p w14:paraId="771B3949" w14:textId="77777777" w:rsidR="00AD321D" w:rsidRDefault="00AD321D" w:rsidP="00A867BF">
      <w:pPr>
        <w:spacing w:after="0"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32EC1902" w14:textId="1FCE1DFC" w:rsidR="008D3DCE" w:rsidRPr="00A867BF" w:rsidRDefault="008D3DCE" w:rsidP="008D3DCE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rPr>
          <w:rFonts w:ascii="Palatino Linotype" w:hAnsi="Palatino Linotype" w:cstheme="minorHAnsi"/>
          <w:i/>
          <w:iCs/>
          <w:sz w:val="20"/>
          <w:szCs w:val="20"/>
        </w:rPr>
      </w:pPr>
      <w:r>
        <w:rPr>
          <w:rFonts w:ascii="Palatino Linotype" w:hAnsi="Palatino Linotype" w:cstheme="minorHAnsi"/>
          <w:i/>
          <w:iCs/>
          <w:sz w:val="20"/>
          <w:szCs w:val="20"/>
        </w:rPr>
        <w:t>DLA CZĘŚCI NR 2:</w:t>
      </w:r>
      <w:r w:rsidRPr="008D3DCE">
        <w:t xml:space="preserve"> </w:t>
      </w:r>
      <w:r w:rsidRPr="008D3DCE">
        <w:rPr>
          <w:rFonts w:ascii="Palatino Linotype" w:hAnsi="Palatino Linotype" w:cstheme="minorHAnsi"/>
          <w:i/>
          <w:iCs/>
          <w:sz w:val="20"/>
          <w:szCs w:val="20"/>
        </w:rPr>
        <w:t>Przyczepa quad z funkcją transportu rowerów (1 szt.)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652"/>
        <w:gridCol w:w="2018"/>
        <w:gridCol w:w="994"/>
        <w:gridCol w:w="819"/>
        <w:gridCol w:w="2015"/>
      </w:tblGrid>
      <w:tr w:rsidR="008D3DCE" w:rsidRPr="003D2358" w14:paraId="3AF3F849" w14:textId="77777777" w:rsidTr="00792E50">
        <w:tc>
          <w:tcPr>
            <w:tcW w:w="575" w:type="dxa"/>
            <w:shd w:val="clear" w:color="auto" w:fill="auto"/>
          </w:tcPr>
          <w:p w14:paraId="26883353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L.p.</w:t>
            </w:r>
          </w:p>
        </w:tc>
        <w:tc>
          <w:tcPr>
            <w:tcW w:w="2865" w:type="dxa"/>
            <w:shd w:val="clear" w:color="auto" w:fill="auto"/>
          </w:tcPr>
          <w:p w14:paraId="5225C993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Asortyment</w:t>
            </w:r>
          </w:p>
        </w:tc>
        <w:tc>
          <w:tcPr>
            <w:tcW w:w="2097" w:type="dxa"/>
            <w:shd w:val="clear" w:color="auto" w:fill="auto"/>
          </w:tcPr>
          <w:p w14:paraId="0EB2DEC0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jednostkowa netto</w:t>
            </w:r>
          </w:p>
        </w:tc>
        <w:tc>
          <w:tcPr>
            <w:tcW w:w="1047" w:type="dxa"/>
          </w:tcPr>
          <w:p w14:paraId="7F183720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Stawka podatku VAT (%) </w:t>
            </w:r>
          </w:p>
        </w:tc>
        <w:tc>
          <w:tcPr>
            <w:tcW w:w="1184" w:type="dxa"/>
            <w:shd w:val="clear" w:color="auto" w:fill="auto"/>
          </w:tcPr>
          <w:p w14:paraId="5F07BC7C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Ilość</w:t>
            </w:r>
          </w:p>
        </w:tc>
        <w:tc>
          <w:tcPr>
            <w:tcW w:w="2087" w:type="dxa"/>
            <w:shd w:val="clear" w:color="auto" w:fill="auto"/>
          </w:tcPr>
          <w:p w14:paraId="46D6D69C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Cena </w:t>
            </w:r>
            <w:proofErr w:type="gramStart"/>
            <w:r w:rsidRPr="003D2358">
              <w:rPr>
                <w:rFonts w:ascii="Palatino" w:hAnsi="Palatino"/>
                <w:sz w:val="20"/>
                <w:szCs w:val="20"/>
              </w:rPr>
              <w:t>oferty  brutto</w:t>
            </w:r>
            <w:proofErr w:type="gramEnd"/>
            <w:r w:rsidRPr="003D2358">
              <w:rPr>
                <w:rFonts w:ascii="Palatino" w:hAnsi="Palatino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(kol.3xkol.5</w:t>
            </w:r>
            <w:r w:rsidRPr="003D2358">
              <w:rPr>
                <w:rFonts w:ascii="Palatino" w:hAnsi="Palatino"/>
                <w:sz w:val="18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powiększona o wartość podatku VAT)</w:t>
            </w:r>
          </w:p>
        </w:tc>
      </w:tr>
      <w:tr w:rsidR="008D3DCE" w:rsidRPr="003D2358" w14:paraId="584146A9" w14:textId="77777777" w:rsidTr="00792E50">
        <w:tc>
          <w:tcPr>
            <w:tcW w:w="575" w:type="dxa"/>
            <w:shd w:val="clear" w:color="auto" w:fill="auto"/>
          </w:tcPr>
          <w:p w14:paraId="3C88EBA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auto"/>
          </w:tcPr>
          <w:p w14:paraId="6BC5250E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052B7D8E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3</w:t>
            </w:r>
          </w:p>
        </w:tc>
        <w:tc>
          <w:tcPr>
            <w:tcW w:w="1047" w:type="dxa"/>
          </w:tcPr>
          <w:p w14:paraId="707C609D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4</w:t>
            </w:r>
          </w:p>
        </w:tc>
        <w:tc>
          <w:tcPr>
            <w:tcW w:w="1184" w:type="dxa"/>
            <w:shd w:val="clear" w:color="auto" w:fill="auto"/>
          </w:tcPr>
          <w:p w14:paraId="6E93516E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14:paraId="24A7E678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6</w:t>
            </w:r>
          </w:p>
        </w:tc>
      </w:tr>
      <w:tr w:rsidR="008D3DCE" w:rsidRPr="003D2358" w14:paraId="5896BE73" w14:textId="77777777" w:rsidTr="00792E50">
        <w:trPr>
          <w:trHeight w:val="3240"/>
        </w:trPr>
        <w:tc>
          <w:tcPr>
            <w:tcW w:w="575" w:type="dxa"/>
            <w:shd w:val="clear" w:color="auto" w:fill="auto"/>
          </w:tcPr>
          <w:p w14:paraId="5B409CA8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1.</w:t>
            </w:r>
          </w:p>
        </w:tc>
        <w:tc>
          <w:tcPr>
            <w:tcW w:w="2865" w:type="dxa"/>
            <w:shd w:val="clear" w:color="auto" w:fill="auto"/>
          </w:tcPr>
          <w:p w14:paraId="58C6BC03" w14:textId="77777777" w:rsidR="008D3DCE" w:rsidRPr="003D2358" w:rsidRDefault="008D3DCE" w:rsidP="00792E50">
            <w:pPr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  <w:br/>
            </w:r>
          </w:p>
          <w:p w14:paraId="5B2796E8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1.Marka:…………....................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</w:t>
            </w:r>
            <w:r>
              <w:rPr>
                <w:rFonts w:ascii="Palatino" w:hAnsi="Palatino"/>
                <w:sz w:val="20"/>
                <w:vertAlign w:val="superscript"/>
              </w:rPr>
              <w:t>)</w:t>
            </w:r>
          </w:p>
          <w:p w14:paraId="18D517A1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41F82AB1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 xml:space="preserve">2.Typ/wariant/wersja: </w:t>
            </w:r>
          </w:p>
          <w:p w14:paraId="688AB2C6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2BF9340B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……………….........…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124E42DF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5F681351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3. oznaczenie handlowe:</w:t>
            </w:r>
          </w:p>
          <w:p w14:paraId="36B9EE02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15EC8591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.......................................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2DCCC00D" w14:textId="77777777" w:rsidR="008D3DCE" w:rsidRPr="003D2358" w:rsidRDefault="008D3DCE" w:rsidP="00792E50">
            <w:pPr>
              <w:spacing w:line="20" w:lineRule="atLeast"/>
              <w:jc w:val="center"/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  <w:t xml:space="preserve">zgodnie ze świadectwem zgodności WE dla pojazdu bazowego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2F08B4A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  <w:tc>
          <w:tcPr>
            <w:tcW w:w="1047" w:type="dxa"/>
            <w:vAlign w:val="center"/>
          </w:tcPr>
          <w:p w14:paraId="011C6430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……%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1)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93C31CC" w14:textId="6640C31E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1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554F26F7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</w:tr>
      <w:tr w:rsidR="008D3DCE" w:rsidRPr="003D2358" w14:paraId="03F21FE2" w14:textId="77777777" w:rsidTr="00792E50">
        <w:tc>
          <w:tcPr>
            <w:tcW w:w="9855" w:type="dxa"/>
            <w:gridSpan w:val="6"/>
          </w:tcPr>
          <w:p w14:paraId="2A15311F" w14:textId="77777777" w:rsidR="008D3DCE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</w:p>
          <w:p w14:paraId="0A0A48F5" w14:textId="77777777" w:rsidR="008D3DCE" w:rsidRDefault="008D3DCE" w:rsidP="00792E50">
            <w:pPr>
              <w:tabs>
                <w:tab w:val="left" w:pos="0"/>
              </w:tabs>
              <w:spacing w:after="60"/>
              <w:jc w:val="both"/>
            </w:pPr>
          </w:p>
          <w:p w14:paraId="479D988C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oferty</w:t>
            </w:r>
            <w:r w:rsidRPr="003D2358">
              <w:rPr>
                <w:rFonts w:ascii="Palatino" w:hAnsi="Palatino"/>
                <w:color w:val="FF0000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20"/>
                <w:szCs w:val="20"/>
              </w:rPr>
              <w:t>brutto słownie …………………………………………………………..</w:t>
            </w:r>
          </w:p>
        </w:tc>
      </w:tr>
    </w:tbl>
    <w:p w14:paraId="7ABDDF97" w14:textId="77777777" w:rsidR="008D3DCE" w:rsidRDefault="008D3DCE" w:rsidP="008D3DCE">
      <w:pPr>
        <w:spacing w:after="0" w:line="276" w:lineRule="auto"/>
        <w:rPr>
          <w:rFonts w:ascii="Palatino Linotype" w:hAnsi="Palatino Linotype"/>
          <w:sz w:val="20"/>
          <w:szCs w:val="20"/>
        </w:rPr>
      </w:pPr>
    </w:p>
    <w:p w14:paraId="03D843EE" w14:textId="77777777" w:rsidR="008D3DCE" w:rsidRPr="00A867BF" w:rsidRDefault="008D3DCE" w:rsidP="008D3DCE">
      <w:pPr>
        <w:spacing w:after="0" w:line="276" w:lineRule="auto"/>
        <w:rPr>
          <w:rFonts w:ascii="Palatino Linotype" w:hAnsi="Palatino Linotype"/>
          <w:sz w:val="20"/>
          <w:szCs w:val="20"/>
        </w:rPr>
      </w:pPr>
    </w:p>
    <w:p w14:paraId="5F571BD0" w14:textId="77777777" w:rsidR="008D3DCE" w:rsidRDefault="008D3DCE" w:rsidP="00A867BF">
      <w:pPr>
        <w:spacing w:after="0"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14C6F02C" w14:textId="5CC24CDD" w:rsidR="008D3DCE" w:rsidRPr="00A867BF" w:rsidRDefault="008D3DCE" w:rsidP="008D3DCE">
      <w:pPr>
        <w:widowControl w:val="0"/>
        <w:tabs>
          <w:tab w:val="center" w:pos="4536"/>
          <w:tab w:val="left" w:leader="dot" w:pos="9072"/>
        </w:tabs>
        <w:suppressAutoHyphens/>
        <w:spacing w:after="0" w:line="276" w:lineRule="auto"/>
        <w:rPr>
          <w:rFonts w:ascii="Palatino Linotype" w:hAnsi="Palatino Linotype" w:cstheme="minorHAnsi"/>
          <w:i/>
          <w:iCs/>
          <w:sz w:val="20"/>
          <w:szCs w:val="20"/>
        </w:rPr>
      </w:pPr>
      <w:r>
        <w:rPr>
          <w:rFonts w:ascii="Palatino Linotype" w:hAnsi="Palatino Linotype" w:cstheme="minorHAnsi"/>
          <w:i/>
          <w:iCs/>
          <w:sz w:val="20"/>
          <w:szCs w:val="20"/>
        </w:rPr>
        <w:lastRenderedPageBreak/>
        <w:t>DLA CZĘŚCI NR 3:</w:t>
      </w:r>
      <w:r w:rsidRPr="008D3DCE">
        <w:t xml:space="preserve"> Lekka przyczepa samochodowa (2 szt.)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652"/>
        <w:gridCol w:w="2018"/>
        <w:gridCol w:w="994"/>
        <w:gridCol w:w="819"/>
        <w:gridCol w:w="2015"/>
      </w:tblGrid>
      <w:tr w:rsidR="008D3DCE" w:rsidRPr="003D2358" w14:paraId="0400F93F" w14:textId="77777777" w:rsidTr="00792E50">
        <w:tc>
          <w:tcPr>
            <w:tcW w:w="575" w:type="dxa"/>
            <w:shd w:val="clear" w:color="auto" w:fill="auto"/>
          </w:tcPr>
          <w:p w14:paraId="2EF87CA9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L.p.</w:t>
            </w:r>
          </w:p>
        </w:tc>
        <w:tc>
          <w:tcPr>
            <w:tcW w:w="2865" w:type="dxa"/>
            <w:shd w:val="clear" w:color="auto" w:fill="auto"/>
          </w:tcPr>
          <w:p w14:paraId="0DD32D79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Asortyment</w:t>
            </w:r>
          </w:p>
        </w:tc>
        <w:tc>
          <w:tcPr>
            <w:tcW w:w="2097" w:type="dxa"/>
            <w:shd w:val="clear" w:color="auto" w:fill="auto"/>
          </w:tcPr>
          <w:p w14:paraId="798438C5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jednostkowa netto</w:t>
            </w:r>
          </w:p>
        </w:tc>
        <w:tc>
          <w:tcPr>
            <w:tcW w:w="1047" w:type="dxa"/>
          </w:tcPr>
          <w:p w14:paraId="6082D82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Stawka podatku VAT (%) </w:t>
            </w:r>
          </w:p>
        </w:tc>
        <w:tc>
          <w:tcPr>
            <w:tcW w:w="1184" w:type="dxa"/>
            <w:shd w:val="clear" w:color="auto" w:fill="auto"/>
          </w:tcPr>
          <w:p w14:paraId="16AB09F1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Ilość</w:t>
            </w:r>
          </w:p>
        </w:tc>
        <w:tc>
          <w:tcPr>
            <w:tcW w:w="2087" w:type="dxa"/>
            <w:shd w:val="clear" w:color="auto" w:fill="auto"/>
          </w:tcPr>
          <w:p w14:paraId="3AA917C0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 xml:space="preserve">Cena </w:t>
            </w:r>
            <w:proofErr w:type="gramStart"/>
            <w:r w:rsidRPr="003D2358">
              <w:rPr>
                <w:rFonts w:ascii="Palatino" w:hAnsi="Palatino"/>
                <w:sz w:val="20"/>
                <w:szCs w:val="20"/>
              </w:rPr>
              <w:t>oferty  brutto</w:t>
            </w:r>
            <w:proofErr w:type="gramEnd"/>
            <w:r w:rsidRPr="003D2358">
              <w:rPr>
                <w:rFonts w:ascii="Palatino" w:hAnsi="Palatino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(kol.3xkol.5</w:t>
            </w:r>
            <w:r w:rsidRPr="003D2358">
              <w:rPr>
                <w:rFonts w:ascii="Palatino" w:hAnsi="Palatino"/>
                <w:sz w:val="18"/>
              </w:rPr>
              <w:t xml:space="preserve"> </w:t>
            </w:r>
            <w:r w:rsidRPr="003D2358">
              <w:rPr>
                <w:rFonts w:ascii="Palatino" w:hAnsi="Palatino"/>
                <w:sz w:val="16"/>
                <w:szCs w:val="20"/>
              </w:rPr>
              <w:t>powiększona o wartość podatku VAT)</w:t>
            </w:r>
          </w:p>
        </w:tc>
      </w:tr>
      <w:tr w:rsidR="008D3DCE" w:rsidRPr="003D2358" w14:paraId="2EBF2C2E" w14:textId="77777777" w:rsidTr="00792E50">
        <w:tc>
          <w:tcPr>
            <w:tcW w:w="575" w:type="dxa"/>
            <w:shd w:val="clear" w:color="auto" w:fill="auto"/>
          </w:tcPr>
          <w:p w14:paraId="346686DB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auto"/>
          </w:tcPr>
          <w:p w14:paraId="5C50566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110F74E7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3</w:t>
            </w:r>
          </w:p>
        </w:tc>
        <w:tc>
          <w:tcPr>
            <w:tcW w:w="1047" w:type="dxa"/>
          </w:tcPr>
          <w:p w14:paraId="1904805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4</w:t>
            </w:r>
          </w:p>
        </w:tc>
        <w:tc>
          <w:tcPr>
            <w:tcW w:w="1184" w:type="dxa"/>
            <w:shd w:val="clear" w:color="auto" w:fill="auto"/>
          </w:tcPr>
          <w:p w14:paraId="5CBC227B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14:paraId="3883AE3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6</w:t>
            </w:r>
          </w:p>
        </w:tc>
      </w:tr>
      <w:tr w:rsidR="008D3DCE" w:rsidRPr="003D2358" w14:paraId="616D97A3" w14:textId="77777777" w:rsidTr="00792E50">
        <w:trPr>
          <w:trHeight w:val="3240"/>
        </w:trPr>
        <w:tc>
          <w:tcPr>
            <w:tcW w:w="575" w:type="dxa"/>
            <w:shd w:val="clear" w:color="auto" w:fill="auto"/>
          </w:tcPr>
          <w:p w14:paraId="770E9D0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1.</w:t>
            </w:r>
          </w:p>
        </w:tc>
        <w:tc>
          <w:tcPr>
            <w:tcW w:w="2865" w:type="dxa"/>
            <w:shd w:val="clear" w:color="auto" w:fill="auto"/>
          </w:tcPr>
          <w:p w14:paraId="06AAF7DA" w14:textId="77777777" w:rsidR="008D3DCE" w:rsidRPr="003D2358" w:rsidRDefault="008D3DCE" w:rsidP="00792E50">
            <w:pPr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b/>
                <w:kern w:val="0"/>
                <w:sz w:val="18"/>
                <w:szCs w:val="18"/>
              </w:rPr>
              <w:br/>
            </w:r>
          </w:p>
          <w:p w14:paraId="67F325A8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1.Marka:…………....................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</w:t>
            </w:r>
            <w:r>
              <w:rPr>
                <w:rFonts w:ascii="Palatino" w:hAnsi="Palatino"/>
                <w:sz w:val="20"/>
                <w:vertAlign w:val="superscript"/>
              </w:rPr>
              <w:t>)</w:t>
            </w:r>
          </w:p>
          <w:p w14:paraId="75F89876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5CFDDF6D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 xml:space="preserve">2.Typ/wariant/wersja: </w:t>
            </w:r>
          </w:p>
          <w:p w14:paraId="12713C7B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1D29F308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……………….........…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6D5D4428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2E0CB2F6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3. oznaczenie handlowe:</w:t>
            </w:r>
          </w:p>
          <w:p w14:paraId="383A47BB" w14:textId="77777777" w:rsidR="008D3DCE" w:rsidRPr="003D2358" w:rsidRDefault="008D3DCE" w:rsidP="00792E50">
            <w:pPr>
              <w:spacing w:line="20" w:lineRule="atLeast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</w:p>
          <w:p w14:paraId="2EDEABE6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kern w:val="0"/>
                <w:sz w:val="18"/>
                <w:szCs w:val="18"/>
              </w:rPr>
              <w:t>.......................................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 xml:space="preserve"> 1) </w:t>
            </w:r>
            <w:r w:rsidRPr="003D2358">
              <w:rPr>
                <w:rFonts w:ascii="Palatino" w:hAnsi="Palatino"/>
                <w:sz w:val="20"/>
              </w:rPr>
              <w:t xml:space="preserve"> </w:t>
            </w:r>
          </w:p>
          <w:p w14:paraId="2F755DAA" w14:textId="77777777" w:rsidR="008D3DCE" w:rsidRPr="003D2358" w:rsidRDefault="008D3DCE" w:rsidP="00792E50">
            <w:pPr>
              <w:spacing w:line="20" w:lineRule="atLeast"/>
              <w:jc w:val="center"/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</w:pPr>
            <w:r w:rsidRPr="003D2358">
              <w:rPr>
                <w:rFonts w:ascii="Palatino" w:eastAsia="Times New Roman" w:hAnsi="Palatino" w:cs="Times New Roman"/>
                <w:i/>
                <w:kern w:val="0"/>
                <w:sz w:val="18"/>
                <w:szCs w:val="18"/>
              </w:rPr>
              <w:t xml:space="preserve">zgodnie ze świadectwem zgodności WE dla pojazdu bazowego 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49704B2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  <w:tc>
          <w:tcPr>
            <w:tcW w:w="1047" w:type="dxa"/>
            <w:vAlign w:val="center"/>
          </w:tcPr>
          <w:p w14:paraId="709BF482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……%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1)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A0002E2" w14:textId="5C384BA2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>
              <w:rPr>
                <w:rFonts w:ascii="Palatino" w:hAnsi="Palatino"/>
                <w:sz w:val="20"/>
                <w:szCs w:val="20"/>
              </w:rPr>
              <w:t>2</w:t>
            </w:r>
          </w:p>
        </w:tc>
        <w:tc>
          <w:tcPr>
            <w:tcW w:w="2087" w:type="dxa"/>
            <w:shd w:val="clear" w:color="auto" w:fill="auto"/>
            <w:vAlign w:val="center"/>
          </w:tcPr>
          <w:p w14:paraId="5D7B620E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center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……………….PLN</w:t>
            </w:r>
            <w:r w:rsidRPr="003D2358">
              <w:rPr>
                <w:rFonts w:ascii="Palatino" w:hAnsi="Palatino"/>
                <w:sz w:val="20"/>
                <w:vertAlign w:val="superscript"/>
              </w:rPr>
              <w:t>2)</w:t>
            </w:r>
          </w:p>
        </w:tc>
      </w:tr>
      <w:tr w:rsidR="008D3DCE" w:rsidRPr="003D2358" w14:paraId="3E7004F4" w14:textId="77777777" w:rsidTr="00792E50">
        <w:tc>
          <w:tcPr>
            <w:tcW w:w="9855" w:type="dxa"/>
            <w:gridSpan w:val="6"/>
          </w:tcPr>
          <w:p w14:paraId="445F3F47" w14:textId="77777777" w:rsidR="008D3DCE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</w:p>
          <w:p w14:paraId="150B5253" w14:textId="77777777" w:rsidR="008D3DCE" w:rsidRDefault="008D3DCE" w:rsidP="00792E50">
            <w:pPr>
              <w:tabs>
                <w:tab w:val="left" w:pos="0"/>
              </w:tabs>
              <w:spacing w:after="60"/>
              <w:jc w:val="both"/>
            </w:pPr>
          </w:p>
          <w:p w14:paraId="6E61F139" w14:textId="77777777" w:rsidR="008D3DCE" w:rsidRPr="003D2358" w:rsidRDefault="008D3DCE" w:rsidP="00792E50">
            <w:pPr>
              <w:tabs>
                <w:tab w:val="left" w:pos="0"/>
              </w:tabs>
              <w:spacing w:after="60"/>
              <w:jc w:val="both"/>
              <w:rPr>
                <w:rFonts w:ascii="Palatino" w:hAnsi="Palatino"/>
                <w:sz w:val="20"/>
                <w:szCs w:val="20"/>
              </w:rPr>
            </w:pPr>
            <w:r w:rsidRPr="003D2358">
              <w:rPr>
                <w:rFonts w:ascii="Palatino" w:hAnsi="Palatino"/>
                <w:sz w:val="20"/>
                <w:szCs w:val="20"/>
              </w:rPr>
              <w:t>Cena oferty</w:t>
            </w:r>
            <w:r w:rsidRPr="003D2358">
              <w:rPr>
                <w:rFonts w:ascii="Palatino" w:hAnsi="Palatino"/>
                <w:color w:val="FF0000"/>
                <w:sz w:val="20"/>
                <w:szCs w:val="20"/>
              </w:rPr>
              <w:t xml:space="preserve"> </w:t>
            </w:r>
            <w:r w:rsidRPr="003D2358">
              <w:rPr>
                <w:rFonts w:ascii="Palatino" w:hAnsi="Palatino"/>
                <w:sz w:val="20"/>
                <w:szCs w:val="20"/>
              </w:rPr>
              <w:t>brutto słownie …………………………………………………………..</w:t>
            </w:r>
          </w:p>
        </w:tc>
      </w:tr>
    </w:tbl>
    <w:p w14:paraId="53E5F12C" w14:textId="77777777" w:rsidR="008D3DCE" w:rsidRDefault="008D3DCE" w:rsidP="00A867BF">
      <w:pPr>
        <w:spacing w:after="0"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480918D6" w14:textId="77777777" w:rsidR="008D3DCE" w:rsidRPr="003D2358" w:rsidRDefault="008D3DCE" w:rsidP="00A867BF">
      <w:pPr>
        <w:spacing w:after="0" w:line="276" w:lineRule="auto"/>
        <w:outlineLvl w:val="0"/>
        <w:rPr>
          <w:rFonts w:ascii="Palatino" w:hAnsi="Palatino"/>
          <w:b/>
          <w:bCs/>
          <w:sz w:val="20"/>
          <w:szCs w:val="20"/>
        </w:rPr>
      </w:pPr>
    </w:p>
    <w:p w14:paraId="6722D768" w14:textId="77777777" w:rsidR="003D2358" w:rsidRPr="003D2358" w:rsidRDefault="003D2358" w:rsidP="003D2358">
      <w:pPr>
        <w:pStyle w:val="Stopka"/>
        <w:rPr>
          <w:rFonts w:ascii="Palatino" w:hAnsi="Palatino"/>
          <w:b/>
          <w:sz w:val="20"/>
          <w:szCs w:val="20"/>
        </w:rPr>
      </w:pPr>
      <w:r w:rsidRPr="003D2358">
        <w:rPr>
          <w:rFonts w:ascii="Palatino" w:hAnsi="Palatino"/>
          <w:b/>
          <w:sz w:val="20"/>
          <w:szCs w:val="20"/>
        </w:rPr>
        <w:t>IV. Informujemy, że:</w:t>
      </w:r>
    </w:p>
    <w:p w14:paraId="3EAE9AF4" w14:textId="6EE5FECE" w:rsidR="003D2358" w:rsidRPr="003D2358" w:rsidRDefault="003D2358" w:rsidP="003D2358">
      <w:pPr>
        <w:pStyle w:val="Textbody"/>
        <w:numPr>
          <w:ilvl w:val="6"/>
          <w:numId w:val="6"/>
        </w:numPr>
        <w:autoSpaceDN w:val="0"/>
        <w:ind w:left="567" w:hanging="283"/>
        <w:rPr>
          <w:rFonts w:ascii="Palatino" w:eastAsia="Century Gothic" w:hAnsi="Palatino" w:cs="Century Gothic"/>
          <w:sz w:val="20"/>
          <w:lang w:eastAsia="pl-PL"/>
        </w:rPr>
      </w:pPr>
      <w:r w:rsidRPr="003D2358">
        <w:rPr>
          <w:rFonts w:ascii="Palatino" w:hAnsi="Palatino"/>
          <w:bCs/>
          <w:sz w:val="20"/>
          <w:lang w:eastAsia="pl-PL"/>
        </w:rPr>
        <w:t>D</w:t>
      </w:r>
      <w:r w:rsidRPr="003D2358">
        <w:rPr>
          <w:rFonts w:ascii="Palatino" w:hAnsi="Palatino"/>
          <w:bCs/>
          <w:sz w:val="20"/>
        </w:rPr>
        <w:t xml:space="preserve">ostawa wykonana będzie </w:t>
      </w:r>
      <w:r w:rsidRPr="003D2358">
        <w:rPr>
          <w:rFonts w:ascii="Palatino" w:hAnsi="Palatino"/>
          <w:b/>
          <w:bCs/>
          <w:sz w:val="20"/>
        </w:rPr>
        <w:t>własnymi siłami/z pomocą Podwykonawcy</w:t>
      </w:r>
      <w:r w:rsidRPr="003D2358">
        <w:rPr>
          <w:rFonts w:ascii="Palatino" w:hAnsi="Palatino"/>
          <w:bCs/>
          <w:sz w:val="20"/>
        </w:rPr>
        <w:t xml:space="preserve"> …………………………………………………………………</w:t>
      </w:r>
      <w:proofErr w:type="gramStart"/>
      <w:r w:rsidRPr="003D2358">
        <w:rPr>
          <w:rFonts w:ascii="Palatino" w:hAnsi="Palatino"/>
          <w:bCs/>
          <w:sz w:val="20"/>
        </w:rPr>
        <w:t>…</w:t>
      </w:r>
      <w:r w:rsidRPr="003D2358">
        <w:rPr>
          <w:rFonts w:ascii="Palatino" w:hAnsi="Palatino"/>
          <w:bCs/>
          <w:i/>
          <w:sz w:val="16"/>
          <w:szCs w:val="16"/>
        </w:rPr>
        <w:t>(</w:t>
      </w:r>
      <w:proofErr w:type="gramEnd"/>
      <w:r w:rsidRPr="003D2358">
        <w:rPr>
          <w:rFonts w:ascii="Palatino" w:hAnsi="Palatino"/>
          <w:bCs/>
          <w:i/>
          <w:sz w:val="16"/>
          <w:szCs w:val="16"/>
        </w:rPr>
        <w:t>należy podać nazwę lub firmę Podwykonawcy oraz jego siedzibę)</w:t>
      </w:r>
      <w:r w:rsidRPr="003D2358">
        <w:rPr>
          <w:rFonts w:ascii="Palatino" w:hAnsi="Palatino"/>
          <w:bCs/>
          <w:sz w:val="20"/>
          <w:vertAlign w:val="superscript"/>
        </w:rPr>
        <w:t xml:space="preserve"> </w:t>
      </w:r>
      <w:r w:rsidRPr="003D2358">
        <w:rPr>
          <w:rFonts w:ascii="Palatino" w:hAnsi="Palatino"/>
          <w:bCs/>
          <w:sz w:val="20"/>
        </w:rPr>
        <w:t>który wykonywać będzie część zamówienia obejmującą:</w:t>
      </w:r>
      <w:r w:rsidRPr="003D2358">
        <w:rPr>
          <w:rFonts w:ascii="Palatino" w:hAnsi="Palatino"/>
          <w:bCs/>
          <w:i/>
          <w:sz w:val="20"/>
        </w:rPr>
        <w:t xml:space="preserve"> ……………….….……, </w:t>
      </w:r>
      <w:r w:rsidRPr="003D2358">
        <w:rPr>
          <w:rFonts w:ascii="Palatino" w:hAnsi="Palatino"/>
          <w:sz w:val="20"/>
        </w:rPr>
        <w:t>……..........................................................................................................................................................</w:t>
      </w:r>
      <w:r w:rsidRPr="003D2358">
        <w:rPr>
          <w:rFonts w:ascii="Palatino" w:hAnsi="Palatino"/>
          <w:sz w:val="20"/>
          <w:vertAlign w:val="superscript"/>
        </w:rPr>
        <w:t>1)</w:t>
      </w:r>
      <w:r w:rsidRPr="003D2358">
        <w:rPr>
          <w:rFonts w:ascii="Palatino" w:hAnsi="Palatino"/>
          <w:sz w:val="20"/>
        </w:rPr>
        <w:t xml:space="preserve"> </w:t>
      </w:r>
      <w:r w:rsidRPr="003D2358">
        <w:rPr>
          <w:rFonts w:ascii="Palatino" w:hAnsi="Palatino"/>
          <w:i/>
          <w:sz w:val="16"/>
          <w:szCs w:val="16"/>
        </w:rPr>
        <w:t>(należy podać zakres części zamówienia, którą Wykonawca zamierza powierzyć Podwykonawcy).</w:t>
      </w:r>
    </w:p>
    <w:p w14:paraId="4B7B6B3D" w14:textId="77777777" w:rsidR="003D2358" w:rsidRPr="003D2358" w:rsidRDefault="003D2358" w:rsidP="003D2358">
      <w:pPr>
        <w:pStyle w:val="Textbody"/>
        <w:autoSpaceDN w:val="0"/>
        <w:ind w:left="567"/>
        <w:rPr>
          <w:rFonts w:ascii="Palatino" w:eastAsia="Century Gothic" w:hAnsi="Palatino" w:cs="Century Gothic"/>
          <w:sz w:val="20"/>
          <w:lang w:eastAsia="pl-PL"/>
        </w:rPr>
      </w:pPr>
    </w:p>
    <w:p w14:paraId="5AFBBD6E" w14:textId="495FCF42" w:rsidR="003D2358" w:rsidRDefault="003D2358" w:rsidP="003D2358">
      <w:pPr>
        <w:pStyle w:val="Akapitzlist"/>
        <w:numPr>
          <w:ilvl w:val="0"/>
          <w:numId w:val="6"/>
        </w:numPr>
        <w:tabs>
          <w:tab w:val="left" w:pos="364"/>
        </w:tabs>
        <w:ind w:left="709"/>
        <w:jc w:val="both"/>
        <w:rPr>
          <w:rStyle w:val="TekstpodstawowyZnak"/>
          <w:rFonts w:ascii="Palatino" w:eastAsia="ArialNarrow" w:hAnsi="Palatino" w:cs="Times New Roman"/>
          <w:sz w:val="20"/>
          <w:szCs w:val="20"/>
          <w:lang w:eastAsia="pl-PL"/>
        </w:rPr>
      </w:pPr>
      <w:r w:rsidRPr="003D2358">
        <w:rPr>
          <w:rFonts w:ascii="Palatino" w:hAnsi="Palatino"/>
          <w:bCs/>
          <w:sz w:val="20"/>
          <w:lang w:eastAsia="pl-PL"/>
        </w:rPr>
        <w:t>Informacje niezbędne do przygotowania umowy tj.</w:t>
      </w:r>
      <w:r w:rsidRPr="003D2358">
        <w:rPr>
          <w:rFonts w:ascii="Palatino" w:hAnsi="Palatino"/>
          <w:bCs/>
          <w:color w:val="FF0000"/>
          <w:sz w:val="20"/>
          <w:lang w:eastAsia="pl-PL"/>
        </w:rPr>
        <w:t xml:space="preserve"> </w:t>
      </w:r>
      <w:r w:rsidRPr="003D2358">
        <w:rPr>
          <w:rStyle w:val="TekstpodstawowyZnak"/>
          <w:rFonts w:ascii="Palatino" w:eastAsia="ArialNarrow" w:hAnsi="Palatino" w:cs="Times New Roman"/>
          <w:sz w:val="20"/>
          <w:szCs w:val="20"/>
          <w:lang w:eastAsia="pl-PL"/>
        </w:rPr>
        <w:t>Zgłoszenie o wystąpieniu wady będą dokonywać upoważnieni przez Zamawiającego przedstawiciele i przekażą je Wykonawcy telefonicznie na nr …………………….. co zostanie dodatkowo potwierdzone przesłaną tego samego dnia reklamacją zawierającą informacje o wystąpieniu wady faksem na nr …………………………</w:t>
      </w:r>
      <w:r w:rsidRPr="003D2358">
        <w:rPr>
          <w:rStyle w:val="TekstpodstawowyZnak"/>
          <w:rFonts w:ascii="Palatino" w:eastAsia="ArialNarrow" w:hAnsi="Palatino" w:cs="Times New Roman"/>
          <w:sz w:val="20"/>
          <w:szCs w:val="20"/>
          <w:vertAlign w:val="superscript"/>
          <w:lang w:eastAsia="pl-PL"/>
        </w:rPr>
        <w:t>1)</w:t>
      </w:r>
      <w:r w:rsidRPr="003D2358">
        <w:rPr>
          <w:rStyle w:val="TekstpodstawowyZnak"/>
          <w:rFonts w:ascii="Palatino" w:eastAsia="ArialNarrow" w:hAnsi="Palatino" w:cs="Times New Roman"/>
          <w:sz w:val="20"/>
          <w:szCs w:val="20"/>
          <w:lang w:eastAsia="pl-PL"/>
        </w:rPr>
        <w:t xml:space="preserve"> lub e-mail: …………………….</w:t>
      </w:r>
    </w:p>
    <w:p w14:paraId="32DBD3D7" w14:textId="7D44D29A" w:rsidR="003D2358" w:rsidRDefault="003D2358" w:rsidP="003D2358">
      <w:pPr>
        <w:pStyle w:val="Akapitzlist"/>
        <w:numPr>
          <w:ilvl w:val="0"/>
          <w:numId w:val="6"/>
        </w:numPr>
        <w:tabs>
          <w:tab w:val="left" w:pos="364"/>
        </w:tabs>
        <w:ind w:left="709"/>
        <w:jc w:val="both"/>
        <w:rPr>
          <w:rStyle w:val="TekstpodstawowyZnak"/>
          <w:rFonts w:ascii="Palatino" w:eastAsia="ArialNarrow" w:hAnsi="Palatino" w:cs="Times New Roman"/>
          <w:sz w:val="20"/>
          <w:szCs w:val="20"/>
          <w:lang w:eastAsia="pl-PL"/>
        </w:rPr>
      </w:pPr>
      <w:r>
        <w:rPr>
          <w:rStyle w:val="TekstpodstawowyZnak"/>
          <w:rFonts w:ascii="Palatino" w:eastAsia="ArialNarrow" w:hAnsi="Palatino" w:cs="Times New Roman"/>
          <w:sz w:val="20"/>
          <w:szCs w:val="20"/>
          <w:lang w:eastAsia="pl-PL"/>
        </w:rPr>
        <w:t xml:space="preserve">Zapoznaliśmy się z dokumentami zamówienia i zobowiązujemy się zrealizować zamówienia zgodnie z wymogami Zamawiającego. </w:t>
      </w:r>
    </w:p>
    <w:p w14:paraId="6FEB74E8" w14:textId="77777777" w:rsidR="003D2358" w:rsidRPr="00B74C7C" w:rsidRDefault="003D2358" w:rsidP="003D2358">
      <w:pPr>
        <w:pStyle w:val="Textbody"/>
        <w:autoSpaceDN w:val="0"/>
        <w:rPr>
          <w:rFonts w:ascii="Century Gothic" w:eastAsia="Century Gothic" w:hAnsi="Century Gothic" w:cs="Century Gothic"/>
          <w:color w:val="FF0000"/>
          <w:sz w:val="20"/>
          <w:lang w:eastAsia="pl-PL"/>
        </w:rPr>
      </w:pPr>
    </w:p>
    <w:p w14:paraId="6A7192C3" w14:textId="77777777" w:rsidR="00AD321D" w:rsidRPr="00A867BF" w:rsidRDefault="00AD321D" w:rsidP="00A867BF">
      <w:pPr>
        <w:spacing w:after="0" w:line="276" w:lineRule="auto"/>
        <w:outlineLvl w:val="0"/>
        <w:rPr>
          <w:rFonts w:ascii="Palatino Linotype" w:hAnsi="Palatino Linotype"/>
          <w:b/>
          <w:bCs/>
          <w:sz w:val="20"/>
          <w:szCs w:val="20"/>
        </w:rPr>
      </w:pPr>
    </w:p>
    <w:p w14:paraId="22183CC0" w14:textId="77777777" w:rsidR="00AD321D" w:rsidRPr="00A867BF" w:rsidRDefault="00AD321D" w:rsidP="00A867BF">
      <w:pPr>
        <w:spacing w:after="0" w:line="276" w:lineRule="auto"/>
        <w:jc w:val="both"/>
        <w:outlineLvl w:val="0"/>
        <w:rPr>
          <w:rFonts w:ascii="Palatino Linotype" w:hAnsi="Palatino Linotype"/>
          <w:i/>
          <w:iCs/>
          <w:sz w:val="20"/>
          <w:szCs w:val="20"/>
          <w:u w:val="single"/>
        </w:rPr>
      </w:pPr>
      <w:r w:rsidRPr="00A867BF">
        <w:rPr>
          <w:rFonts w:ascii="Palatino Linotype" w:hAnsi="Palatino Linotype"/>
          <w:i/>
          <w:iCs/>
          <w:sz w:val="20"/>
          <w:szCs w:val="20"/>
          <w:u w:val="single"/>
        </w:rPr>
        <w:t>Informacja dla Wykonawcy:</w:t>
      </w:r>
    </w:p>
    <w:p w14:paraId="16DF5989" w14:textId="77777777" w:rsidR="00AD321D" w:rsidRPr="00A867BF" w:rsidRDefault="00AD321D" w:rsidP="00A867BF">
      <w:pPr>
        <w:spacing w:after="0" w:line="276" w:lineRule="auto"/>
        <w:jc w:val="both"/>
        <w:rPr>
          <w:rFonts w:ascii="Palatino Linotype" w:hAnsi="Palatino Linotype"/>
          <w:i/>
          <w:sz w:val="20"/>
          <w:szCs w:val="20"/>
        </w:rPr>
      </w:pPr>
      <w:r w:rsidRPr="00A867BF">
        <w:rPr>
          <w:rFonts w:ascii="Palatino Linotype" w:hAnsi="Palatino Linotype"/>
          <w:iCs/>
          <w:sz w:val="20"/>
          <w:szCs w:val="20"/>
        </w:rPr>
        <w:t>*</w:t>
      </w:r>
      <w:r w:rsidRPr="00A867BF">
        <w:rPr>
          <w:rFonts w:ascii="Palatino Linotype" w:hAnsi="Palatino Linotype"/>
          <w:i/>
          <w:sz w:val="20"/>
          <w:szCs w:val="20"/>
          <w:vertAlign w:val="superscript"/>
        </w:rPr>
        <w:t xml:space="preserve"> </w:t>
      </w:r>
      <w:r w:rsidRPr="00A867BF">
        <w:rPr>
          <w:rFonts w:ascii="Palatino Linotype" w:hAnsi="Palatino Linotype"/>
          <w:i/>
          <w:sz w:val="20"/>
          <w:szCs w:val="20"/>
        </w:rPr>
        <w:t xml:space="preserve">niepotrzebne skreślić  </w:t>
      </w:r>
    </w:p>
    <w:p w14:paraId="0AD2A488" w14:textId="50F8238B" w:rsidR="00AD321D" w:rsidRPr="00A867BF" w:rsidRDefault="00AD321D" w:rsidP="00A867BF">
      <w:pPr>
        <w:spacing w:after="0" w:line="276" w:lineRule="auto"/>
        <w:jc w:val="both"/>
        <w:rPr>
          <w:rFonts w:ascii="Palatino Linotype" w:hAnsi="Palatino Linotype"/>
          <w:i/>
          <w:sz w:val="20"/>
          <w:szCs w:val="20"/>
        </w:rPr>
      </w:pPr>
      <w:r w:rsidRPr="00A867BF">
        <w:rPr>
          <w:rFonts w:ascii="Palatino Linotype" w:hAnsi="Palatino Linotype"/>
          <w:i/>
          <w:sz w:val="20"/>
          <w:szCs w:val="20"/>
        </w:rPr>
        <w:t xml:space="preserve">Formularz </w:t>
      </w:r>
      <w:r w:rsidRPr="00A867BF">
        <w:rPr>
          <w:rFonts w:ascii="Palatino Linotype" w:hAnsi="Palatino Linotype"/>
          <w:i/>
          <w:iCs/>
          <w:sz w:val="20"/>
          <w:szCs w:val="20"/>
        </w:rPr>
        <w:t>musi być opatrzony przez osobę lub osoby uprawnione do reprezentowania firmy kwalifikowanym podpisem elektronicznym, podpisem zaufanym lub podpisem osobistym</w:t>
      </w:r>
    </w:p>
    <w:sectPr w:rsidR="00AD321D" w:rsidRPr="00A867BF" w:rsidSect="008D3DCE">
      <w:pgSz w:w="11906" w:h="16838"/>
      <w:pgMar w:top="6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B26D4" w14:textId="77777777" w:rsidR="0009135A" w:rsidRDefault="0009135A" w:rsidP="001A2BD7">
      <w:pPr>
        <w:spacing w:after="0" w:line="240" w:lineRule="auto"/>
      </w:pPr>
      <w:r>
        <w:separator/>
      </w:r>
    </w:p>
  </w:endnote>
  <w:endnote w:type="continuationSeparator" w:id="0">
    <w:p w14:paraId="2F0D8C3D" w14:textId="77777777" w:rsidR="0009135A" w:rsidRDefault="0009135A" w:rsidP="001A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Narrow">
    <w:altName w:val="Arial Unicode MS"/>
    <w:panose1 w:val="020B0606020202030204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EB382" w14:textId="77777777" w:rsidR="0009135A" w:rsidRDefault="0009135A" w:rsidP="001A2BD7">
      <w:pPr>
        <w:spacing w:after="0" w:line="240" w:lineRule="auto"/>
      </w:pPr>
      <w:r>
        <w:separator/>
      </w:r>
    </w:p>
  </w:footnote>
  <w:footnote w:type="continuationSeparator" w:id="0">
    <w:p w14:paraId="1FC60E31" w14:textId="77777777" w:rsidR="0009135A" w:rsidRDefault="0009135A" w:rsidP="001A2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B6D1B"/>
    <w:multiLevelType w:val="multilevel"/>
    <w:tmpl w:val="D108A25E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0022A"/>
    <w:multiLevelType w:val="multilevel"/>
    <w:tmpl w:val="48D0B1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504431E"/>
    <w:multiLevelType w:val="hybridMultilevel"/>
    <w:tmpl w:val="2580F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F0E60"/>
    <w:multiLevelType w:val="hybridMultilevel"/>
    <w:tmpl w:val="536E0BB0"/>
    <w:lvl w:ilvl="0" w:tplc="A2FE84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90EAF"/>
    <w:multiLevelType w:val="hybridMultilevel"/>
    <w:tmpl w:val="2B769B90"/>
    <w:lvl w:ilvl="0" w:tplc="85266D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A4D47"/>
    <w:multiLevelType w:val="multilevel"/>
    <w:tmpl w:val="BE9AA1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22013445">
    <w:abstractNumId w:val="1"/>
  </w:num>
  <w:num w:numId="2" w16cid:durableId="2139568020">
    <w:abstractNumId w:val="5"/>
  </w:num>
  <w:num w:numId="3" w16cid:durableId="116457717">
    <w:abstractNumId w:val="2"/>
  </w:num>
  <w:num w:numId="4" w16cid:durableId="239143894">
    <w:abstractNumId w:val="3"/>
  </w:num>
  <w:num w:numId="5" w16cid:durableId="17976777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210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A5"/>
    <w:rsid w:val="0009135A"/>
    <w:rsid w:val="000C0871"/>
    <w:rsid w:val="00111960"/>
    <w:rsid w:val="001215E0"/>
    <w:rsid w:val="001A2BD7"/>
    <w:rsid w:val="003D2358"/>
    <w:rsid w:val="0041297F"/>
    <w:rsid w:val="00503DD5"/>
    <w:rsid w:val="00511454"/>
    <w:rsid w:val="0051298A"/>
    <w:rsid w:val="0059317B"/>
    <w:rsid w:val="006228A5"/>
    <w:rsid w:val="0073068D"/>
    <w:rsid w:val="00773C13"/>
    <w:rsid w:val="008D3DCE"/>
    <w:rsid w:val="00986FCD"/>
    <w:rsid w:val="00A311AB"/>
    <w:rsid w:val="00A72D2A"/>
    <w:rsid w:val="00A867BF"/>
    <w:rsid w:val="00AD321D"/>
    <w:rsid w:val="00B722C5"/>
    <w:rsid w:val="00D54FF9"/>
    <w:rsid w:val="00D65DAF"/>
    <w:rsid w:val="00D70D9D"/>
    <w:rsid w:val="00E92867"/>
    <w:rsid w:val="00F6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C5132"/>
  <w15:chartTrackingRefBased/>
  <w15:docId w15:val="{E3DD0C9D-DCAD-4E4A-B7B3-2A50B9AE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2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2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2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2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2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28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28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28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28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2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22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2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28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28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2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2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2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2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28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2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2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28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28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28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2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28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28A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622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5">
    <w:name w:val="Akapit z listą5"/>
    <w:basedOn w:val="Normalny"/>
    <w:rsid w:val="00AD321D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lang w:eastAsia="ar-SA"/>
      <w14:ligatures w14:val="none"/>
    </w:rPr>
  </w:style>
  <w:style w:type="paragraph" w:customStyle="1" w:styleId="Zwykytekst1">
    <w:name w:val="Zwykły tekst1"/>
    <w:basedOn w:val="Normalny"/>
    <w:rsid w:val="00AD321D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BD7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1A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A2BD7"/>
  </w:style>
  <w:style w:type="character" w:customStyle="1" w:styleId="TekstpodstawowyZnak">
    <w:name w:val="Tekst podstawowy Znak"/>
    <w:aliases w:val="(F2) Znak Znak Znak"/>
    <w:rsid w:val="003D2358"/>
    <w:rPr>
      <w:sz w:val="24"/>
      <w:lang w:val="pl-PL" w:bidi="ar-SA"/>
    </w:rPr>
  </w:style>
  <w:style w:type="paragraph" w:customStyle="1" w:styleId="Textbody">
    <w:name w:val="Text body"/>
    <w:basedOn w:val="Normalny"/>
    <w:rsid w:val="003D23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2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6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2025-11-28T18:50:00Z</dcterms:created>
  <dcterms:modified xsi:type="dcterms:W3CDTF">2025-11-28T18:50:00Z</dcterms:modified>
</cp:coreProperties>
</file>